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8C" w:rsidRDefault="000F418C" w:rsidP="0022655E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960BD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3F2CCF" wp14:editId="6BA6CBE6">
            <wp:simplePos x="0" y="0"/>
            <wp:positionH relativeFrom="margin">
              <wp:posOffset>-393405</wp:posOffset>
            </wp:positionH>
            <wp:positionV relativeFrom="paragraph">
              <wp:posOffset>-382772</wp:posOffset>
            </wp:positionV>
            <wp:extent cx="829340" cy="950708"/>
            <wp:effectExtent l="0" t="0" r="8890" b="1905"/>
            <wp:wrapNone/>
            <wp:docPr id="1" name="Picture 1" descr="Only use this one L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y use this one Lin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80" cy="989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7AA" w:rsidRDefault="008C0083" w:rsidP="000F41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Headline Data – July 2019</w:t>
      </w:r>
    </w:p>
    <w:p w:rsidR="000537AA" w:rsidRPr="00920E90" w:rsidRDefault="000537AA" w:rsidP="000537A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Foundation Stage </w:t>
      </w:r>
    </w:p>
    <w:tbl>
      <w:tblPr>
        <w:tblStyle w:val="TableGrid"/>
        <w:tblW w:w="10293" w:type="dxa"/>
        <w:tblInd w:w="-572" w:type="dxa"/>
        <w:tblLook w:val="04A0" w:firstRow="1" w:lastRow="0" w:firstColumn="1" w:lastColumn="0" w:noHBand="0" w:noVBand="1"/>
      </w:tblPr>
      <w:tblGrid>
        <w:gridCol w:w="1196"/>
        <w:gridCol w:w="1429"/>
        <w:gridCol w:w="1112"/>
        <w:gridCol w:w="1429"/>
        <w:gridCol w:w="1283"/>
        <w:gridCol w:w="1429"/>
        <w:gridCol w:w="986"/>
        <w:gridCol w:w="1429"/>
      </w:tblGrid>
      <w:tr w:rsidR="008C0083" w:rsidTr="00F57DA7">
        <w:trPr>
          <w:trHeight w:val="1214"/>
        </w:trPr>
        <w:tc>
          <w:tcPr>
            <w:tcW w:w="1196" w:type="dxa"/>
          </w:tcPr>
          <w:p w:rsidR="008C0083" w:rsidRDefault="008C0083" w:rsidP="00EF3E3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GLD 2016</w:t>
            </w:r>
          </w:p>
        </w:tc>
        <w:tc>
          <w:tcPr>
            <w:tcW w:w="1429" w:type="dxa"/>
          </w:tcPr>
          <w:p w:rsidR="008C0083" w:rsidRDefault="008C0083" w:rsidP="00EF3E3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National </w:t>
            </w:r>
          </w:p>
        </w:tc>
        <w:tc>
          <w:tcPr>
            <w:tcW w:w="1112" w:type="dxa"/>
          </w:tcPr>
          <w:p w:rsidR="008C0083" w:rsidRDefault="008C0083" w:rsidP="00EF3E3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GLD 2017</w:t>
            </w:r>
          </w:p>
        </w:tc>
        <w:tc>
          <w:tcPr>
            <w:tcW w:w="1429" w:type="dxa"/>
          </w:tcPr>
          <w:p w:rsidR="008C0083" w:rsidRDefault="008C0083" w:rsidP="00EF3E3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National </w:t>
            </w:r>
          </w:p>
        </w:tc>
        <w:tc>
          <w:tcPr>
            <w:tcW w:w="1283" w:type="dxa"/>
          </w:tcPr>
          <w:p w:rsidR="008C0083" w:rsidRDefault="008C0083" w:rsidP="00EF3E3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GLD 2018</w:t>
            </w:r>
          </w:p>
        </w:tc>
        <w:tc>
          <w:tcPr>
            <w:tcW w:w="1429" w:type="dxa"/>
          </w:tcPr>
          <w:p w:rsidR="008C0083" w:rsidRDefault="008C0083" w:rsidP="00EF3E3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National </w:t>
            </w:r>
          </w:p>
        </w:tc>
        <w:tc>
          <w:tcPr>
            <w:tcW w:w="986" w:type="dxa"/>
          </w:tcPr>
          <w:p w:rsidR="008C0083" w:rsidRDefault="008C0083" w:rsidP="00EF3E3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GLD 2019</w:t>
            </w:r>
          </w:p>
        </w:tc>
        <w:tc>
          <w:tcPr>
            <w:tcW w:w="1429" w:type="dxa"/>
          </w:tcPr>
          <w:p w:rsidR="008C0083" w:rsidRDefault="008C0083" w:rsidP="00EF3E3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National </w:t>
            </w:r>
          </w:p>
        </w:tc>
      </w:tr>
      <w:tr w:rsidR="008C0083" w:rsidRPr="002A38F7" w:rsidTr="00F57DA7">
        <w:trPr>
          <w:trHeight w:val="583"/>
        </w:trPr>
        <w:tc>
          <w:tcPr>
            <w:tcW w:w="1196" w:type="dxa"/>
          </w:tcPr>
          <w:p w:rsidR="008C0083" w:rsidRPr="002A38F7" w:rsidRDefault="008C0083" w:rsidP="00EF3E3C">
            <w:pPr>
              <w:jc w:val="center"/>
              <w:rPr>
                <w:sz w:val="32"/>
                <w:szCs w:val="32"/>
              </w:rPr>
            </w:pPr>
            <w:r w:rsidRPr="002A38F7">
              <w:rPr>
                <w:sz w:val="32"/>
                <w:szCs w:val="32"/>
              </w:rPr>
              <w:t>61%</w:t>
            </w:r>
          </w:p>
        </w:tc>
        <w:tc>
          <w:tcPr>
            <w:tcW w:w="1429" w:type="dxa"/>
          </w:tcPr>
          <w:p w:rsidR="008C0083" w:rsidRPr="002A38F7" w:rsidRDefault="008C0083" w:rsidP="00EF3E3C">
            <w:pPr>
              <w:jc w:val="center"/>
              <w:rPr>
                <w:sz w:val="32"/>
                <w:szCs w:val="32"/>
              </w:rPr>
            </w:pPr>
            <w:r w:rsidRPr="002A38F7">
              <w:rPr>
                <w:sz w:val="32"/>
                <w:szCs w:val="32"/>
              </w:rPr>
              <w:t>69%</w:t>
            </w:r>
          </w:p>
        </w:tc>
        <w:tc>
          <w:tcPr>
            <w:tcW w:w="1112" w:type="dxa"/>
          </w:tcPr>
          <w:p w:rsidR="008C0083" w:rsidRPr="002A38F7" w:rsidRDefault="008C0083" w:rsidP="00EF3E3C">
            <w:pPr>
              <w:jc w:val="center"/>
              <w:rPr>
                <w:sz w:val="32"/>
                <w:szCs w:val="32"/>
              </w:rPr>
            </w:pPr>
            <w:r w:rsidRPr="002A38F7">
              <w:rPr>
                <w:sz w:val="32"/>
                <w:szCs w:val="32"/>
              </w:rPr>
              <w:t>66.7%</w:t>
            </w:r>
          </w:p>
        </w:tc>
        <w:tc>
          <w:tcPr>
            <w:tcW w:w="1429" w:type="dxa"/>
          </w:tcPr>
          <w:p w:rsidR="008C0083" w:rsidRPr="002A38F7" w:rsidRDefault="008C0083" w:rsidP="00EF3E3C">
            <w:pPr>
              <w:rPr>
                <w:sz w:val="32"/>
                <w:szCs w:val="32"/>
              </w:rPr>
            </w:pPr>
            <w:r w:rsidRPr="002A38F7">
              <w:rPr>
                <w:sz w:val="32"/>
                <w:szCs w:val="32"/>
              </w:rPr>
              <w:t>70.7%</w:t>
            </w:r>
          </w:p>
        </w:tc>
        <w:tc>
          <w:tcPr>
            <w:tcW w:w="1283" w:type="dxa"/>
          </w:tcPr>
          <w:p w:rsidR="008C0083" w:rsidRPr="002A38F7" w:rsidRDefault="008C0083" w:rsidP="00EF3E3C">
            <w:pPr>
              <w:rPr>
                <w:sz w:val="32"/>
                <w:szCs w:val="32"/>
              </w:rPr>
            </w:pPr>
            <w:r w:rsidRPr="002A38F7">
              <w:rPr>
                <w:sz w:val="32"/>
                <w:szCs w:val="32"/>
              </w:rPr>
              <w:t>61.7%</w:t>
            </w:r>
          </w:p>
        </w:tc>
        <w:tc>
          <w:tcPr>
            <w:tcW w:w="1429" w:type="dxa"/>
          </w:tcPr>
          <w:p w:rsidR="008C0083" w:rsidRPr="002A38F7" w:rsidRDefault="008C0083" w:rsidP="00EF3E3C">
            <w:pPr>
              <w:rPr>
                <w:sz w:val="32"/>
                <w:szCs w:val="32"/>
              </w:rPr>
            </w:pPr>
            <w:r w:rsidRPr="002A38F7">
              <w:rPr>
                <w:sz w:val="32"/>
                <w:szCs w:val="32"/>
              </w:rPr>
              <w:t>71.5%</w:t>
            </w:r>
          </w:p>
        </w:tc>
        <w:tc>
          <w:tcPr>
            <w:tcW w:w="986" w:type="dxa"/>
          </w:tcPr>
          <w:p w:rsidR="008C0083" w:rsidRPr="002A38F7" w:rsidRDefault="00484100" w:rsidP="00EF3E3C">
            <w:pPr>
              <w:rPr>
                <w:sz w:val="32"/>
                <w:szCs w:val="32"/>
              </w:rPr>
            </w:pPr>
            <w:r w:rsidRPr="002A38F7">
              <w:rPr>
                <w:sz w:val="32"/>
                <w:szCs w:val="32"/>
              </w:rPr>
              <w:t>63%</w:t>
            </w:r>
          </w:p>
        </w:tc>
        <w:tc>
          <w:tcPr>
            <w:tcW w:w="1429" w:type="dxa"/>
          </w:tcPr>
          <w:p w:rsidR="008C0083" w:rsidRPr="002A38F7" w:rsidRDefault="00F57DA7" w:rsidP="00EF3E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71.8%</w:t>
            </w:r>
          </w:p>
        </w:tc>
      </w:tr>
    </w:tbl>
    <w:p w:rsidR="005E784A" w:rsidRPr="002A38F7" w:rsidRDefault="005E784A" w:rsidP="000537AA">
      <w:pPr>
        <w:rPr>
          <w:b/>
          <w:sz w:val="32"/>
          <w:szCs w:val="32"/>
          <w:u w:val="single"/>
        </w:rPr>
      </w:pPr>
    </w:p>
    <w:p w:rsidR="000537AA" w:rsidRPr="002A38F7" w:rsidRDefault="000537AA" w:rsidP="000537AA">
      <w:pPr>
        <w:rPr>
          <w:b/>
          <w:sz w:val="32"/>
          <w:szCs w:val="32"/>
          <w:u w:val="single"/>
        </w:rPr>
      </w:pPr>
      <w:r w:rsidRPr="002A38F7">
        <w:rPr>
          <w:b/>
          <w:sz w:val="32"/>
          <w:szCs w:val="32"/>
          <w:u w:val="single"/>
        </w:rPr>
        <w:t xml:space="preserve">Phonics Check </w:t>
      </w:r>
    </w:p>
    <w:tbl>
      <w:tblPr>
        <w:tblStyle w:val="TableGrid"/>
        <w:tblW w:w="10283" w:type="dxa"/>
        <w:tblInd w:w="-572" w:type="dxa"/>
        <w:tblLook w:val="04A0" w:firstRow="1" w:lastRow="0" w:firstColumn="1" w:lastColumn="0" w:noHBand="0" w:noVBand="1"/>
      </w:tblPr>
      <w:tblGrid>
        <w:gridCol w:w="1326"/>
        <w:gridCol w:w="1431"/>
        <w:gridCol w:w="1104"/>
        <w:gridCol w:w="1422"/>
        <w:gridCol w:w="1154"/>
        <w:gridCol w:w="1422"/>
        <w:gridCol w:w="1002"/>
        <w:gridCol w:w="1422"/>
      </w:tblGrid>
      <w:tr w:rsidR="008C0083" w:rsidRPr="002A38F7" w:rsidTr="004E16BA">
        <w:trPr>
          <w:trHeight w:val="738"/>
        </w:trPr>
        <w:tc>
          <w:tcPr>
            <w:tcW w:w="1326" w:type="dxa"/>
          </w:tcPr>
          <w:p w:rsidR="008C0083" w:rsidRPr="002A38F7" w:rsidRDefault="008C0083" w:rsidP="00A179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>2016</w:t>
            </w:r>
          </w:p>
        </w:tc>
        <w:tc>
          <w:tcPr>
            <w:tcW w:w="1431" w:type="dxa"/>
          </w:tcPr>
          <w:p w:rsidR="008C0083" w:rsidRPr="002A38F7" w:rsidRDefault="008C0083" w:rsidP="00A179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 xml:space="preserve">National </w:t>
            </w:r>
          </w:p>
        </w:tc>
        <w:tc>
          <w:tcPr>
            <w:tcW w:w="1104" w:type="dxa"/>
          </w:tcPr>
          <w:p w:rsidR="008C0083" w:rsidRPr="002A38F7" w:rsidRDefault="008C0083" w:rsidP="00A179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>2017</w:t>
            </w:r>
          </w:p>
        </w:tc>
        <w:tc>
          <w:tcPr>
            <w:tcW w:w="1422" w:type="dxa"/>
          </w:tcPr>
          <w:p w:rsidR="008C0083" w:rsidRPr="002A38F7" w:rsidRDefault="008C0083" w:rsidP="00A179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 xml:space="preserve">National </w:t>
            </w:r>
          </w:p>
        </w:tc>
        <w:tc>
          <w:tcPr>
            <w:tcW w:w="1154" w:type="dxa"/>
          </w:tcPr>
          <w:p w:rsidR="008C0083" w:rsidRPr="002A38F7" w:rsidRDefault="008C0083" w:rsidP="00A179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>2018</w:t>
            </w:r>
          </w:p>
        </w:tc>
        <w:tc>
          <w:tcPr>
            <w:tcW w:w="1422" w:type="dxa"/>
          </w:tcPr>
          <w:p w:rsidR="008C0083" w:rsidRPr="002A38F7" w:rsidRDefault="008C0083" w:rsidP="00A179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 xml:space="preserve">National </w:t>
            </w:r>
          </w:p>
        </w:tc>
        <w:tc>
          <w:tcPr>
            <w:tcW w:w="1002" w:type="dxa"/>
          </w:tcPr>
          <w:p w:rsidR="008C0083" w:rsidRPr="002A38F7" w:rsidRDefault="008C0083" w:rsidP="00A179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>2019</w:t>
            </w:r>
          </w:p>
        </w:tc>
        <w:tc>
          <w:tcPr>
            <w:tcW w:w="1422" w:type="dxa"/>
          </w:tcPr>
          <w:p w:rsidR="008C0083" w:rsidRPr="002A38F7" w:rsidRDefault="008C0083" w:rsidP="00A179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>National</w:t>
            </w:r>
          </w:p>
        </w:tc>
      </w:tr>
      <w:tr w:rsidR="008C0083" w:rsidRPr="002A38F7" w:rsidTr="004E16BA">
        <w:trPr>
          <w:trHeight w:val="709"/>
        </w:trPr>
        <w:tc>
          <w:tcPr>
            <w:tcW w:w="1326" w:type="dxa"/>
          </w:tcPr>
          <w:p w:rsidR="008C0083" w:rsidRPr="002A38F7" w:rsidRDefault="008C0083" w:rsidP="00A179B2">
            <w:pPr>
              <w:jc w:val="center"/>
              <w:rPr>
                <w:sz w:val="32"/>
                <w:szCs w:val="32"/>
              </w:rPr>
            </w:pPr>
            <w:r w:rsidRPr="002A38F7">
              <w:rPr>
                <w:sz w:val="32"/>
                <w:szCs w:val="32"/>
              </w:rPr>
              <w:t>88%</w:t>
            </w:r>
          </w:p>
        </w:tc>
        <w:tc>
          <w:tcPr>
            <w:tcW w:w="1431" w:type="dxa"/>
          </w:tcPr>
          <w:p w:rsidR="008C0083" w:rsidRPr="002A38F7" w:rsidRDefault="008C0083" w:rsidP="00A179B2">
            <w:pPr>
              <w:jc w:val="center"/>
              <w:rPr>
                <w:sz w:val="32"/>
                <w:szCs w:val="32"/>
              </w:rPr>
            </w:pPr>
            <w:r w:rsidRPr="002A38F7">
              <w:rPr>
                <w:sz w:val="32"/>
                <w:szCs w:val="32"/>
              </w:rPr>
              <w:t>81%</w:t>
            </w:r>
          </w:p>
        </w:tc>
        <w:tc>
          <w:tcPr>
            <w:tcW w:w="1104" w:type="dxa"/>
          </w:tcPr>
          <w:p w:rsidR="008C0083" w:rsidRPr="002A38F7" w:rsidRDefault="008C0083" w:rsidP="00A179B2">
            <w:pPr>
              <w:jc w:val="center"/>
              <w:rPr>
                <w:sz w:val="32"/>
                <w:szCs w:val="32"/>
              </w:rPr>
            </w:pPr>
            <w:r w:rsidRPr="002A38F7">
              <w:rPr>
                <w:sz w:val="32"/>
                <w:szCs w:val="32"/>
              </w:rPr>
              <w:t>87%</w:t>
            </w:r>
          </w:p>
        </w:tc>
        <w:tc>
          <w:tcPr>
            <w:tcW w:w="1422" w:type="dxa"/>
          </w:tcPr>
          <w:p w:rsidR="008C0083" w:rsidRPr="002A38F7" w:rsidRDefault="008C0083" w:rsidP="00A179B2">
            <w:pPr>
              <w:rPr>
                <w:sz w:val="32"/>
                <w:szCs w:val="32"/>
              </w:rPr>
            </w:pPr>
            <w:r w:rsidRPr="002A38F7">
              <w:rPr>
                <w:sz w:val="32"/>
                <w:szCs w:val="32"/>
              </w:rPr>
              <w:t>81.2%</w:t>
            </w:r>
          </w:p>
        </w:tc>
        <w:tc>
          <w:tcPr>
            <w:tcW w:w="1154" w:type="dxa"/>
          </w:tcPr>
          <w:p w:rsidR="008C0083" w:rsidRPr="002A38F7" w:rsidRDefault="008C0083" w:rsidP="00A179B2">
            <w:pPr>
              <w:rPr>
                <w:sz w:val="32"/>
                <w:szCs w:val="32"/>
              </w:rPr>
            </w:pPr>
            <w:r w:rsidRPr="002A38F7">
              <w:rPr>
                <w:sz w:val="32"/>
                <w:szCs w:val="32"/>
              </w:rPr>
              <w:t>75%</w:t>
            </w:r>
          </w:p>
        </w:tc>
        <w:tc>
          <w:tcPr>
            <w:tcW w:w="1422" w:type="dxa"/>
          </w:tcPr>
          <w:p w:rsidR="008C0083" w:rsidRPr="002A38F7" w:rsidRDefault="008C0083" w:rsidP="00A179B2">
            <w:pPr>
              <w:rPr>
                <w:sz w:val="32"/>
                <w:szCs w:val="32"/>
              </w:rPr>
            </w:pPr>
            <w:r w:rsidRPr="002A38F7">
              <w:rPr>
                <w:sz w:val="32"/>
                <w:szCs w:val="32"/>
              </w:rPr>
              <w:t>82.6%</w:t>
            </w:r>
          </w:p>
        </w:tc>
        <w:tc>
          <w:tcPr>
            <w:tcW w:w="1002" w:type="dxa"/>
          </w:tcPr>
          <w:p w:rsidR="008C0083" w:rsidRPr="002A38F7" w:rsidRDefault="004E16BA" w:rsidP="00A1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59%</w:t>
            </w:r>
          </w:p>
        </w:tc>
        <w:tc>
          <w:tcPr>
            <w:tcW w:w="1422" w:type="dxa"/>
          </w:tcPr>
          <w:p w:rsidR="008C0083" w:rsidRPr="002A38F7" w:rsidRDefault="004E16BA" w:rsidP="00A1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81.9%</w:t>
            </w:r>
          </w:p>
        </w:tc>
      </w:tr>
    </w:tbl>
    <w:p w:rsidR="000537AA" w:rsidRPr="002A38F7" w:rsidRDefault="000537AA">
      <w:pPr>
        <w:rPr>
          <w:b/>
          <w:sz w:val="32"/>
          <w:szCs w:val="32"/>
          <w:u w:val="single"/>
        </w:rPr>
      </w:pPr>
    </w:p>
    <w:p w:rsidR="000537AA" w:rsidRPr="002A38F7" w:rsidRDefault="000537AA">
      <w:pPr>
        <w:rPr>
          <w:b/>
          <w:sz w:val="32"/>
          <w:szCs w:val="32"/>
          <w:u w:val="single"/>
        </w:rPr>
      </w:pPr>
      <w:r w:rsidRPr="002A38F7">
        <w:rPr>
          <w:b/>
          <w:sz w:val="32"/>
          <w:szCs w:val="32"/>
          <w:u w:val="single"/>
        </w:rPr>
        <w:t>End of Key Stage One</w:t>
      </w:r>
      <w:r w:rsidR="009C4F2E" w:rsidRPr="002A38F7">
        <w:rPr>
          <w:b/>
          <w:sz w:val="32"/>
          <w:szCs w:val="32"/>
          <w:u w:val="single"/>
        </w:rPr>
        <w:t xml:space="preserve"> </w:t>
      </w:r>
      <w:r w:rsidRPr="002A38F7">
        <w:rPr>
          <w:b/>
          <w:sz w:val="32"/>
          <w:szCs w:val="32"/>
        </w:rPr>
        <w:t xml:space="preserve"> </w:t>
      </w:r>
    </w:p>
    <w:tbl>
      <w:tblPr>
        <w:tblStyle w:val="TableGrid"/>
        <w:tblW w:w="10398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1589"/>
        <w:gridCol w:w="1013"/>
        <w:gridCol w:w="1276"/>
        <w:gridCol w:w="850"/>
        <w:gridCol w:w="1276"/>
        <w:gridCol w:w="850"/>
        <w:gridCol w:w="1276"/>
        <w:gridCol w:w="992"/>
        <w:gridCol w:w="1276"/>
      </w:tblGrid>
      <w:tr w:rsidR="008C0083" w:rsidRPr="002A38F7" w:rsidTr="00B408DD">
        <w:trPr>
          <w:trHeight w:val="340"/>
        </w:trPr>
        <w:tc>
          <w:tcPr>
            <w:tcW w:w="1589" w:type="dxa"/>
          </w:tcPr>
          <w:p w:rsidR="008C0083" w:rsidRPr="00B408DD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08DD">
              <w:rPr>
                <w:b/>
                <w:sz w:val="28"/>
                <w:szCs w:val="28"/>
                <w:u w:val="single"/>
              </w:rPr>
              <w:t>Reading</w:t>
            </w:r>
          </w:p>
        </w:tc>
        <w:tc>
          <w:tcPr>
            <w:tcW w:w="1013" w:type="dxa"/>
          </w:tcPr>
          <w:p w:rsidR="008C0083" w:rsidRPr="00B408DD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08DD">
              <w:rPr>
                <w:b/>
                <w:sz w:val="28"/>
                <w:szCs w:val="28"/>
                <w:u w:val="single"/>
              </w:rPr>
              <w:t>2016</w:t>
            </w:r>
          </w:p>
        </w:tc>
        <w:tc>
          <w:tcPr>
            <w:tcW w:w="1276" w:type="dxa"/>
          </w:tcPr>
          <w:p w:rsidR="008C0083" w:rsidRPr="00B408DD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08DD">
              <w:rPr>
                <w:b/>
                <w:sz w:val="28"/>
                <w:szCs w:val="28"/>
                <w:u w:val="single"/>
              </w:rPr>
              <w:t xml:space="preserve">National </w:t>
            </w:r>
          </w:p>
        </w:tc>
        <w:tc>
          <w:tcPr>
            <w:tcW w:w="850" w:type="dxa"/>
          </w:tcPr>
          <w:p w:rsidR="008C0083" w:rsidRPr="00B408DD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08DD">
              <w:rPr>
                <w:b/>
                <w:sz w:val="28"/>
                <w:szCs w:val="28"/>
                <w:u w:val="single"/>
              </w:rPr>
              <w:t>2017</w:t>
            </w:r>
          </w:p>
        </w:tc>
        <w:tc>
          <w:tcPr>
            <w:tcW w:w="1276" w:type="dxa"/>
          </w:tcPr>
          <w:p w:rsidR="008C0083" w:rsidRPr="00B408DD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08DD">
              <w:rPr>
                <w:b/>
                <w:sz w:val="28"/>
                <w:szCs w:val="28"/>
                <w:u w:val="single"/>
              </w:rPr>
              <w:t>National</w:t>
            </w:r>
          </w:p>
        </w:tc>
        <w:tc>
          <w:tcPr>
            <w:tcW w:w="850" w:type="dxa"/>
          </w:tcPr>
          <w:p w:rsidR="008C0083" w:rsidRPr="00B408DD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08DD">
              <w:rPr>
                <w:b/>
                <w:sz w:val="28"/>
                <w:szCs w:val="28"/>
                <w:u w:val="single"/>
              </w:rPr>
              <w:t>2018</w:t>
            </w:r>
          </w:p>
        </w:tc>
        <w:tc>
          <w:tcPr>
            <w:tcW w:w="1276" w:type="dxa"/>
          </w:tcPr>
          <w:p w:rsidR="008C0083" w:rsidRPr="00B408DD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08DD">
              <w:rPr>
                <w:b/>
                <w:sz w:val="28"/>
                <w:szCs w:val="28"/>
                <w:u w:val="single"/>
              </w:rPr>
              <w:t>National</w:t>
            </w:r>
          </w:p>
        </w:tc>
        <w:tc>
          <w:tcPr>
            <w:tcW w:w="992" w:type="dxa"/>
          </w:tcPr>
          <w:p w:rsidR="008C0083" w:rsidRPr="00B408DD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08DD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1276" w:type="dxa"/>
          </w:tcPr>
          <w:p w:rsidR="008C0083" w:rsidRPr="00B408DD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08DD">
              <w:rPr>
                <w:b/>
                <w:sz w:val="28"/>
                <w:szCs w:val="28"/>
                <w:u w:val="single"/>
              </w:rPr>
              <w:t>National</w:t>
            </w:r>
          </w:p>
        </w:tc>
      </w:tr>
      <w:tr w:rsidR="008C0083" w:rsidRPr="002A38F7" w:rsidTr="00B408DD">
        <w:trPr>
          <w:trHeight w:val="327"/>
        </w:trPr>
        <w:tc>
          <w:tcPr>
            <w:tcW w:w="1589" w:type="dxa"/>
          </w:tcPr>
          <w:p w:rsidR="008C0083" w:rsidRPr="002A38F7" w:rsidRDefault="008C0083" w:rsidP="00B0131C">
            <w:pPr>
              <w:rPr>
                <w:b/>
                <w:sz w:val="32"/>
                <w:szCs w:val="32"/>
              </w:rPr>
            </w:pPr>
            <w:r w:rsidRPr="002A38F7">
              <w:rPr>
                <w:b/>
                <w:sz w:val="32"/>
                <w:szCs w:val="32"/>
              </w:rPr>
              <w:t>Expected+</w:t>
            </w:r>
          </w:p>
        </w:tc>
        <w:tc>
          <w:tcPr>
            <w:tcW w:w="1013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69.4%</w:t>
            </w:r>
          </w:p>
        </w:tc>
        <w:tc>
          <w:tcPr>
            <w:tcW w:w="1276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74%</w:t>
            </w:r>
          </w:p>
        </w:tc>
        <w:tc>
          <w:tcPr>
            <w:tcW w:w="850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81%</w:t>
            </w:r>
          </w:p>
        </w:tc>
        <w:tc>
          <w:tcPr>
            <w:tcW w:w="1276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76%</w:t>
            </w:r>
          </w:p>
        </w:tc>
        <w:tc>
          <w:tcPr>
            <w:tcW w:w="850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60.3%</w:t>
            </w:r>
          </w:p>
        </w:tc>
        <w:tc>
          <w:tcPr>
            <w:tcW w:w="1276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75.5%</w:t>
            </w:r>
          </w:p>
        </w:tc>
        <w:tc>
          <w:tcPr>
            <w:tcW w:w="992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71%</w:t>
            </w:r>
          </w:p>
        </w:tc>
        <w:tc>
          <w:tcPr>
            <w:tcW w:w="1276" w:type="dxa"/>
          </w:tcPr>
          <w:p w:rsidR="008C0083" w:rsidRPr="00B408DD" w:rsidRDefault="00B408DD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74.9%</w:t>
            </w:r>
          </w:p>
        </w:tc>
      </w:tr>
      <w:tr w:rsidR="008C0083" w:rsidRPr="002A38F7" w:rsidTr="00B408DD">
        <w:trPr>
          <w:trHeight w:val="681"/>
        </w:trPr>
        <w:tc>
          <w:tcPr>
            <w:tcW w:w="1589" w:type="dxa"/>
          </w:tcPr>
          <w:p w:rsidR="008C0083" w:rsidRPr="002A38F7" w:rsidRDefault="008C0083" w:rsidP="00B0131C">
            <w:pPr>
              <w:rPr>
                <w:b/>
                <w:sz w:val="32"/>
                <w:szCs w:val="32"/>
              </w:rPr>
            </w:pPr>
            <w:r w:rsidRPr="002A38F7">
              <w:rPr>
                <w:b/>
                <w:sz w:val="32"/>
                <w:szCs w:val="32"/>
              </w:rPr>
              <w:t xml:space="preserve">Greater Depth </w:t>
            </w:r>
          </w:p>
        </w:tc>
        <w:tc>
          <w:tcPr>
            <w:tcW w:w="1013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41%</w:t>
            </w:r>
          </w:p>
        </w:tc>
        <w:tc>
          <w:tcPr>
            <w:tcW w:w="1276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24%</w:t>
            </w:r>
          </w:p>
        </w:tc>
        <w:tc>
          <w:tcPr>
            <w:tcW w:w="850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36%</w:t>
            </w:r>
          </w:p>
        </w:tc>
        <w:tc>
          <w:tcPr>
            <w:tcW w:w="1276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25.2%</w:t>
            </w:r>
          </w:p>
        </w:tc>
        <w:tc>
          <w:tcPr>
            <w:tcW w:w="850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16%</w:t>
            </w:r>
          </w:p>
        </w:tc>
        <w:tc>
          <w:tcPr>
            <w:tcW w:w="1276" w:type="dxa"/>
          </w:tcPr>
          <w:p w:rsidR="008C0083" w:rsidRPr="00B408DD" w:rsidRDefault="002537EB" w:rsidP="00271391">
            <w:pPr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25.7%</w:t>
            </w:r>
          </w:p>
        </w:tc>
        <w:tc>
          <w:tcPr>
            <w:tcW w:w="992" w:type="dxa"/>
          </w:tcPr>
          <w:p w:rsidR="008C0083" w:rsidRPr="00B408DD" w:rsidRDefault="00B408DD" w:rsidP="00271391">
            <w:pPr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14.3%</w:t>
            </w:r>
          </w:p>
        </w:tc>
        <w:tc>
          <w:tcPr>
            <w:tcW w:w="1276" w:type="dxa"/>
          </w:tcPr>
          <w:p w:rsidR="008C0083" w:rsidRPr="00B408DD" w:rsidRDefault="00B408DD" w:rsidP="00271391">
            <w:pPr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25%</w:t>
            </w:r>
          </w:p>
        </w:tc>
      </w:tr>
    </w:tbl>
    <w:p w:rsidR="000537AA" w:rsidRPr="002A38F7" w:rsidRDefault="000537AA">
      <w:pPr>
        <w:rPr>
          <w:b/>
          <w:sz w:val="32"/>
          <w:szCs w:val="32"/>
        </w:rPr>
      </w:pPr>
    </w:p>
    <w:tbl>
      <w:tblPr>
        <w:tblStyle w:val="TableGrid"/>
        <w:tblW w:w="10442" w:type="dxa"/>
        <w:tblInd w:w="-714" w:type="dxa"/>
        <w:tblLook w:val="04A0" w:firstRow="1" w:lastRow="0" w:firstColumn="1" w:lastColumn="0" w:noHBand="0" w:noVBand="1"/>
      </w:tblPr>
      <w:tblGrid>
        <w:gridCol w:w="1769"/>
        <w:gridCol w:w="872"/>
        <w:gridCol w:w="1367"/>
        <w:gridCol w:w="873"/>
        <w:gridCol w:w="1224"/>
        <w:gridCol w:w="976"/>
        <w:gridCol w:w="1224"/>
        <w:gridCol w:w="913"/>
        <w:gridCol w:w="1224"/>
      </w:tblGrid>
      <w:tr w:rsidR="008C0083" w:rsidRPr="002A38F7" w:rsidTr="00B408DD">
        <w:trPr>
          <w:trHeight w:val="393"/>
        </w:trPr>
        <w:tc>
          <w:tcPr>
            <w:tcW w:w="1769" w:type="dxa"/>
          </w:tcPr>
          <w:p w:rsidR="008C0083" w:rsidRPr="002A38F7" w:rsidRDefault="008C0083" w:rsidP="00B013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>Writing</w:t>
            </w:r>
          </w:p>
        </w:tc>
        <w:tc>
          <w:tcPr>
            <w:tcW w:w="872" w:type="dxa"/>
          </w:tcPr>
          <w:p w:rsidR="008C0083" w:rsidRPr="002A38F7" w:rsidRDefault="008C0083" w:rsidP="00B013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>2016</w:t>
            </w:r>
          </w:p>
        </w:tc>
        <w:tc>
          <w:tcPr>
            <w:tcW w:w="1367" w:type="dxa"/>
          </w:tcPr>
          <w:p w:rsidR="008C0083" w:rsidRPr="002A38F7" w:rsidRDefault="008C0083" w:rsidP="00B013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 xml:space="preserve">National </w:t>
            </w:r>
          </w:p>
        </w:tc>
        <w:tc>
          <w:tcPr>
            <w:tcW w:w="873" w:type="dxa"/>
          </w:tcPr>
          <w:p w:rsidR="008C0083" w:rsidRPr="002A38F7" w:rsidRDefault="008C0083" w:rsidP="00B013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>2017</w:t>
            </w:r>
          </w:p>
        </w:tc>
        <w:tc>
          <w:tcPr>
            <w:tcW w:w="1224" w:type="dxa"/>
          </w:tcPr>
          <w:p w:rsidR="008C0083" w:rsidRPr="002A38F7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38F7">
              <w:rPr>
                <w:b/>
                <w:sz w:val="28"/>
                <w:szCs w:val="28"/>
                <w:u w:val="single"/>
              </w:rPr>
              <w:t xml:space="preserve">National </w:t>
            </w:r>
          </w:p>
        </w:tc>
        <w:tc>
          <w:tcPr>
            <w:tcW w:w="976" w:type="dxa"/>
          </w:tcPr>
          <w:p w:rsidR="008C0083" w:rsidRPr="002A38F7" w:rsidRDefault="008C0083" w:rsidP="00B013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>2018</w:t>
            </w:r>
          </w:p>
        </w:tc>
        <w:tc>
          <w:tcPr>
            <w:tcW w:w="1224" w:type="dxa"/>
          </w:tcPr>
          <w:p w:rsidR="008C0083" w:rsidRPr="002A38F7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38F7">
              <w:rPr>
                <w:b/>
                <w:sz w:val="28"/>
                <w:szCs w:val="28"/>
                <w:u w:val="single"/>
              </w:rPr>
              <w:t>National</w:t>
            </w:r>
          </w:p>
        </w:tc>
        <w:tc>
          <w:tcPr>
            <w:tcW w:w="913" w:type="dxa"/>
          </w:tcPr>
          <w:p w:rsidR="008C0083" w:rsidRPr="002A38F7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38F7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1224" w:type="dxa"/>
          </w:tcPr>
          <w:p w:rsidR="008C0083" w:rsidRPr="002A38F7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38F7">
              <w:rPr>
                <w:b/>
                <w:sz w:val="28"/>
                <w:szCs w:val="28"/>
                <w:u w:val="single"/>
              </w:rPr>
              <w:t xml:space="preserve">National </w:t>
            </w:r>
          </w:p>
        </w:tc>
      </w:tr>
      <w:tr w:rsidR="008C0083" w:rsidRPr="002A38F7" w:rsidTr="00B408DD">
        <w:trPr>
          <w:trHeight w:val="378"/>
        </w:trPr>
        <w:tc>
          <w:tcPr>
            <w:tcW w:w="1769" w:type="dxa"/>
          </w:tcPr>
          <w:p w:rsidR="008C0083" w:rsidRPr="002A38F7" w:rsidRDefault="008C0083" w:rsidP="00B0131C">
            <w:pPr>
              <w:rPr>
                <w:b/>
                <w:sz w:val="32"/>
                <w:szCs w:val="32"/>
              </w:rPr>
            </w:pPr>
            <w:r w:rsidRPr="002A38F7">
              <w:rPr>
                <w:b/>
                <w:sz w:val="32"/>
                <w:szCs w:val="32"/>
              </w:rPr>
              <w:t>Expected+</w:t>
            </w:r>
          </w:p>
        </w:tc>
        <w:tc>
          <w:tcPr>
            <w:tcW w:w="872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65%</w:t>
            </w:r>
          </w:p>
        </w:tc>
        <w:tc>
          <w:tcPr>
            <w:tcW w:w="1367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66%</w:t>
            </w:r>
          </w:p>
        </w:tc>
        <w:tc>
          <w:tcPr>
            <w:tcW w:w="873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69%</w:t>
            </w:r>
          </w:p>
        </w:tc>
        <w:tc>
          <w:tcPr>
            <w:tcW w:w="1224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68.2%</w:t>
            </w:r>
          </w:p>
        </w:tc>
        <w:tc>
          <w:tcPr>
            <w:tcW w:w="976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53.4%</w:t>
            </w:r>
          </w:p>
        </w:tc>
        <w:tc>
          <w:tcPr>
            <w:tcW w:w="1224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70%</w:t>
            </w:r>
          </w:p>
        </w:tc>
        <w:tc>
          <w:tcPr>
            <w:tcW w:w="913" w:type="dxa"/>
          </w:tcPr>
          <w:p w:rsidR="008C0083" w:rsidRPr="00B408DD" w:rsidRDefault="00B408DD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61</w:t>
            </w:r>
            <w:r w:rsidR="008C0083" w:rsidRPr="00B408DD">
              <w:rPr>
                <w:sz w:val="28"/>
                <w:szCs w:val="28"/>
              </w:rPr>
              <w:t>%</w:t>
            </w:r>
          </w:p>
        </w:tc>
        <w:tc>
          <w:tcPr>
            <w:tcW w:w="1224" w:type="dxa"/>
          </w:tcPr>
          <w:p w:rsidR="008C0083" w:rsidRPr="00B408DD" w:rsidRDefault="00B408DD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69.2%</w:t>
            </w:r>
          </w:p>
        </w:tc>
      </w:tr>
      <w:tr w:rsidR="008C0083" w:rsidRPr="002A38F7" w:rsidTr="00B408DD">
        <w:trPr>
          <w:trHeight w:val="787"/>
        </w:trPr>
        <w:tc>
          <w:tcPr>
            <w:tcW w:w="1769" w:type="dxa"/>
          </w:tcPr>
          <w:p w:rsidR="008C0083" w:rsidRPr="002A38F7" w:rsidRDefault="008C0083" w:rsidP="00B0131C">
            <w:pPr>
              <w:rPr>
                <w:b/>
                <w:sz w:val="32"/>
                <w:szCs w:val="32"/>
              </w:rPr>
            </w:pPr>
            <w:r w:rsidRPr="002A38F7">
              <w:rPr>
                <w:b/>
                <w:sz w:val="32"/>
                <w:szCs w:val="32"/>
              </w:rPr>
              <w:t xml:space="preserve">Greater Depth </w:t>
            </w:r>
          </w:p>
        </w:tc>
        <w:tc>
          <w:tcPr>
            <w:tcW w:w="872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27%</w:t>
            </w:r>
          </w:p>
        </w:tc>
        <w:tc>
          <w:tcPr>
            <w:tcW w:w="1367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13%</w:t>
            </w:r>
          </w:p>
        </w:tc>
        <w:tc>
          <w:tcPr>
            <w:tcW w:w="873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22%</w:t>
            </w:r>
          </w:p>
        </w:tc>
        <w:tc>
          <w:tcPr>
            <w:tcW w:w="1224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15.6%</w:t>
            </w:r>
          </w:p>
        </w:tc>
        <w:tc>
          <w:tcPr>
            <w:tcW w:w="976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12%</w:t>
            </w:r>
          </w:p>
        </w:tc>
        <w:tc>
          <w:tcPr>
            <w:tcW w:w="1224" w:type="dxa"/>
          </w:tcPr>
          <w:p w:rsidR="008C0083" w:rsidRPr="00B408DD" w:rsidRDefault="002537EB" w:rsidP="00271391">
            <w:pPr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15.9%</w:t>
            </w:r>
          </w:p>
        </w:tc>
        <w:tc>
          <w:tcPr>
            <w:tcW w:w="913" w:type="dxa"/>
          </w:tcPr>
          <w:p w:rsidR="008C0083" w:rsidRPr="00B408DD" w:rsidRDefault="00B408DD" w:rsidP="00271391">
            <w:pPr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10.7%</w:t>
            </w:r>
          </w:p>
        </w:tc>
        <w:tc>
          <w:tcPr>
            <w:tcW w:w="1224" w:type="dxa"/>
          </w:tcPr>
          <w:p w:rsidR="008C0083" w:rsidRPr="00B408DD" w:rsidRDefault="00B408DD" w:rsidP="00271391">
            <w:pPr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14.8%</w:t>
            </w:r>
          </w:p>
        </w:tc>
      </w:tr>
    </w:tbl>
    <w:p w:rsidR="000537AA" w:rsidRPr="002A38F7" w:rsidRDefault="000537AA">
      <w:pPr>
        <w:rPr>
          <w:b/>
          <w:sz w:val="32"/>
          <w:szCs w:val="32"/>
        </w:rPr>
      </w:pPr>
    </w:p>
    <w:tbl>
      <w:tblPr>
        <w:tblStyle w:val="TableGrid"/>
        <w:tblW w:w="10388" w:type="dxa"/>
        <w:tblInd w:w="-714" w:type="dxa"/>
        <w:tblLook w:val="04A0" w:firstRow="1" w:lastRow="0" w:firstColumn="1" w:lastColumn="0" w:noHBand="0" w:noVBand="1"/>
      </w:tblPr>
      <w:tblGrid>
        <w:gridCol w:w="1776"/>
        <w:gridCol w:w="874"/>
        <w:gridCol w:w="1370"/>
        <w:gridCol w:w="874"/>
        <w:gridCol w:w="1226"/>
        <w:gridCol w:w="1024"/>
        <w:gridCol w:w="1226"/>
        <w:gridCol w:w="792"/>
        <w:gridCol w:w="1226"/>
      </w:tblGrid>
      <w:tr w:rsidR="008C0083" w:rsidRPr="002A38F7" w:rsidTr="00B408DD">
        <w:trPr>
          <w:trHeight w:val="355"/>
        </w:trPr>
        <w:tc>
          <w:tcPr>
            <w:tcW w:w="1776" w:type="dxa"/>
          </w:tcPr>
          <w:p w:rsidR="008C0083" w:rsidRPr="002A38F7" w:rsidRDefault="008C0083" w:rsidP="00B013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>Maths</w:t>
            </w:r>
          </w:p>
        </w:tc>
        <w:tc>
          <w:tcPr>
            <w:tcW w:w="874" w:type="dxa"/>
          </w:tcPr>
          <w:p w:rsidR="008C0083" w:rsidRPr="002A38F7" w:rsidRDefault="008C0083" w:rsidP="00B013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>2016</w:t>
            </w:r>
          </w:p>
        </w:tc>
        <w:tc>
          <w:tcPr>
            <w:tcW w:w="1370" w:type="dxa"/>
          </w:tcPr>
          <w:p w:rsidR="008C0083" w:rsidRPr="002A38F7" w:rsidRDefault="008C0083" w:rsidP="00B013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 xml:space="preserve">National </w:t>
            </w:r>
          </w:p>
        </w:tc>
        <w:tc>
          <w:tcPr>
            <w:tcW w:w="874" w:type="dxa"/>
          </w:tcPr>
          <w:p w:rsidR="008C0083" w:rsidRPr="002A38F7" w:rsidRDefault="008C0083" w:rsidP="00B013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>2017</w:t>
            </w:r>
          </w:p>
        </w:tc>
        <w:tc>
          <w:tcPr>
            <w:tcW w:w="1226" w:type="dxa"/>
          </w:tcPr>
          <w:p w:rsidR="008C0083" w:rsidRPr="002A38F7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38F7">
              <w:rPr>
                <w:b/>
                <w:sz w:val="28"/>
                <w:szCs w:val="28"/>
                <w:u w:val="single"/>
              </w:rPr>
              <w:t xml:space="preserve">National </w:t>
            </w:r>
          </w:p>
        </w:tc>
        <w:tc>
          <w:tcPr>
            <w:tcW w:w="1024" w:type="dxa"/>
          </w:tcPr>
          <w:p w:rsidR="008C0083" w:rsidRPr="002A38F7" w:rsidRDefault="008C0083" w:rsidP="00B013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38F7">
              <w:rPr>
                <w:b/>
                <w:sz w:val="32"/>
                <w:szCs w:val="32"/>
                <w:u w:val="single"/>
              </w:rPr>
              <w:t>2018</w:t>
            </w:r>
          </w:p>
        </w:tc>
        <w:tc>
          <w:tcPr>
            <w:tcW w:w="1226" w:type="dxa"/>
          </w:tcPr>
          <w:p w:rsidR="008C0083" w:rsidRPr="002A38F7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38F7">
              <w:rPr>
                <w:b/>
                <w:sz w:val="28"/>
                <w:szCs w:val="28"/>
                <w:u w:val="single"/>
              </w:rPr>
              <w:t>National</w:t>
            </w:r>
          </w:p>
        </w:tc>
        <w:tc>
          <w:tcPr>
            <w:tcW w:w="792" w:type="dxa"/>
          </w:tcPr>
          <w:p w:rsidR="008C0083" w:rsidRPr="002A38F7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38F7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1226" w:type="dxa"/>
          </w:tcPr>
          <w:p w:rsidR="008C0083" w:rsidRPr="002A38F7" w:rsidRDefault="008C0083" w:rsidP="00B01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38F7">
              <w:rPr>
                <w:b/>
                <w:sz w:val="28"/>
                <w:szCs w:val="28"/>
                <w:u w:val="single"/>
              </w:rPr>
              <w:t xml:space="preserve">National </w:t>
            </w:r>
          </w:p>
        </w:tc>
      </w:tr>
      <w:tr w:rsidR="008C0083" w:rsidRPr="002A38F7" w:rsidTr="00B408DD">
        <w:trPr>
          <w:trHeight w:val="341"/>
        </w:trPr>
        <w:tc>
          <w:tcPr>
            <w:tcW w:w="1776" w:type="dxa"/>
          </w:tcPr>
          <w:p w:rsidR="008C0083" w:rsidRPr="002A38F7" w:rsidRDefault="008C0083" w:rsidP="00B0131C">
            <w:pPr>
              <w:rPr>
                <w:b/>
                <w:sz w:val="32"/>
                <w:szCs w:val="32"/>
              </w:rPr>
            </w:pPr>
            <w:r w:rsidRPr="002A38F7">
              <w:rPr>
                <w:b/>
                <w:sz w:val="32"/>
                <w:szCs w:val="32"/>
              </w:rPr>
              <w:t>Expected+</w:t>
            </w:r>
          </w:p>
        </w:tc>
        <w:tc>
          <w:tcPr>
            <w:tcW w:w="874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65%</w:t>
            </w:r>
          </w:p>
        </w:tc>
        <w:tc>
          <w:tcPr>
            <w:tcW w:w="1370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73%</w:t>
            </w:r>
          </w:p>
        </w:tc>
        <w:tc>
          <w:tcPr>
            <w:tcW w:w="874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81%</w:t>
            </w:r>
          </w:p>
        </w:tc>
        <w:tc>
          <w:tcPr>
            <w:tcW w:w="1226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75.1%</w:t>
            </w:r>
          </w:p>
        </w:tc>
        <w:tc>
          <w:tcPr>
            <w:tcW w:w="1024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65.5%</w:t>
            </w:r>
          </w:p>
        </w:tc>
        <w:tc>
          <w:tcPr>
            <w:tcW w:w="1226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76.1%</w:t>
            </w:r>
          </w:p>
        </w:tc>
        <w:tc>
          <w:tcPr>
            <w:tcW w:w="792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70%</w:t>
            </w:r>
          </w:p>
        </w:tc>
        <w:tc>
          <w:tcPr>
            <w:tcW w:w="1226" w:type="dxa"/>
          </w:tcPr>
          <w:p w:rsidR="008C0083" w:rsidRPr="00B408DD" w:rsidRDefault="00B408DD" w:rsidP="00B01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75.6%</w:t>
            </w:r>
          </w:p>
        </w:tc>
      </w:tr>
      <w:tr w:rsidR="008C0083" w:rsidTr="00B408DD">
        <w:trPr>
          <w:trHeight w:val="711"/>
        </w:trPr>
        <w:tc>
          <w:tcPr>
            <w:tcW w:w="1776" w:type="dxa"/>
          </w:tcPr>
          <w:p w:rsidR="008C0083" w:rsidRPr="002A38F7" w:rsidRDefault="008C0083" w:rsidP="00B0131C">
            <w:pPr>
              <w:rPr>
                <w:b/>
                <w:sz w:val="32"/>
                <w:szCs w:val="32"/>
              </w:rPr>
            </w:pPr>
            <w:r w:rsidRPr="002A38F7">
              <w:rPr>
                <w:b/>
                <w:sz w:val="32"/>
                <w:szCs w:val="32"/>
              </w:rPr>
              <w:t xml:space="preserve">Greater Depth </w:t>
            </w:r>
          </w:p>
        </w:tc>
        <w:tc>
          <w:tcPr>
            <w:tcW w:w="874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16%</w:t>
            </w:r>
          </w:p>
        </w:tc>
        <w:tc>
          <w:tcPr>
            <w:tcW w:w="1370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18%</w:t>
            </w:r>
          </w:p>
        </w:tc>
        <w:tc>
          <w:tcPr>
            <w:tcW w:w="874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36%</w:t>
            </w:r>
          </w:p>
        </w:tc>
        <w:tc>
          <w:tcPr>
            <w:tcW w:w="1226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20.5%</w:t>
            </w:r>
          </w:p>
        </w:tc>
        <w:tc>
          <w:tcPr>
            <w:tcW w:w="1024" w:type="dxa"/>
          </w:tcPr>
          <w:p w:rsidR="008C0083" w:rsidRPr="00B408DD" w:rsidRDefault="008C0083" w:rsidP="00B0131C">
            <w:pPr>
              <w:jc w:val="center"/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21%</w:t>
            </w:r>
          </w:p>
        </w:tc>
        <w:tc>
          <w:tcPr>
            <w:tcW w:w="1226" w:type="dxa"/>
          </w:tcPr>
          <w:p w:rsidR="008C0083" w:rsidRPr="00B408DD" w:rsidRDefault="002537EB" w:rsidP="00271391">
            <w:pPr>
              <w:rPr>
                <w:sz w:val="28"/>
                <w:szCs w:val="28"/>
              </w:rPr>
            </w:pPr>
            <w:r w:rsidRPr="00B408DD">
              <w:rPr>
                <w:sz w:val="28"/>
                <w:szCs w:val="28"/>
              </w:rPr>
              <w:t>21.8%</w:t>
            </w:r>
          </w:p>
        </w:tc>
        <w:tc>
          <w:tcPr>
            <w:tcW w:w="792" w:type="dxa"/>
          </w:tcPr>
          <w:p w:rsidR="008C0083" w:rsidRPr="00B408DD" w:rsidRDefault="005A267F" w:rsidP="0027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08DD">
              <w:rPr>
                <w:sz w:val="28"/>
                <w:szCs w:val="28"/>
              </w:rPr>
              <w:t>%</w:t>
            </w:r>
          </w:p>
        </w:tc>
        <w:tc>
          <w:tcPr>
            <w:tcW w:w="1226" w:type="dxa"/>
          </w:tcPr>
          <w:p w:rsidR="008C0083" w:rsidRPr="00B408DD" w:rsidRDefault="00B408DD" w:rsidP="0027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21.7%</w:t>
            </w:r>
          </w:p>
        </w:tc>
      </w:tr>
    </w:tbl>
    <w:p w:rsidR="009E48AC" w:rsidRDefault="009E48AC" w:rsidP="00223B01">
      <w:pPr>
        <w:rPr>
          <w:b/>
          <w:sz w:val="24"/>
          <w:szCs w:val="24"/>
          <w:u w:val="single"/>
        </w:rPr>
      </w:pPr>
    </w:p>
    <w:sectPr w:rsidR="009E48AC" w:rsidSect="000537AA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AA"/>
    <w:rsid w:val="00005B0B"/>
    <w:rsid w:val="00011AC1"/>
    <w:rsid w:val="00024BA2"/>
    <w:rsid w:val="000537AA"/>
    <w:rsid w:val="00063383"/>
    <w:rsid w:val="000F418C"/>
    <w:rsid w:val="001A7FC7"/>
    <w:rsid w:val="001D70B5"/>
    <w:rsid w:val="002150DF"/>
    <w:rsid w:val="00223B01"/>
    <w:rsid w:val="0022655E"/>
    <w:rsid w:val="00241D5B"/>
    <w:rsid w:val="002537EB"/>
    <w:rsid w:val="00271391"/>
    <w:rsid w:val="002A38F7"/>
    <w:rsid w:val="002B173F"/>
    <w:rsid w:val="002C7AC1"/>
    <w:rsid w:val="003C4581"/>
    <w:rsid w:val="003C5B6C"/>
    <w:rsid w:val="003D7954"/>
    <w:rsid w:val="003E5318"/>
    <w:rsid w:val="00484100"/>
    <w:rsid w:val="004C4F3C"/>
    <w:rsid w:val="004E16BA"/>
    <w:rsid w:val="00531786"/>
    <w:rsid w:val="00535A1A"/>
    <w:rsid w:val="005A267F"/>
    <w:rsid w:val="005C2C4B"/>
    <w:rsid w:val="005E784A"/>
    <w:rsid w:val="00640DD3"/>
    <w:rsid w:val="00677F62"/>
    <w:rsid w:val="00701E3F"/>
    <w:rsid w:val="00773D05"/>
    <w:rsid w:val="007E5A20"/>
    <w:rsid w:val="00811C5A"/>
    <w:rsid w:val="008C0083"/>
    <w:rsid w:val="008F7A72"/>
    <w:rsid w:val="009024DF"/>
    <w:rsid w:val="00912031"/>
    <w:rsid w:val="009C244F"/>
    <w:rsid w:val="009C4F2E"/>
    <w:rsid w:val="009E48AC"/>
    <w:rsid w:val="00A179B2"/>
    <w:rsid w:val="00A26490"/>
    <w:rsid w:val="00A659D4"/>
    <w:rsid w:val="00A903C7"/>
    <w:rsid w:val="00AE58F5"/>
    <w:rsid w:val="00AE6163"/>
    <w:rsid w:val="00AF3C20"/>
    <w:rsid w:val="00B0131C"/>
    <w:rsid w:val="00B408DD"/>
    <w:rsid w:val="00B51794"/>
    <w:rsid w:val="00B563F8"/>
    <w:rsid w:val="00B60162"/>
    <w:rsid w:val="00BE665F"/>
    <w:rsid w:val="00C264CA"/>
    <w:rsid w:val="00C86F16"/>
    <w:rsid w:val="00D40154"/>
    <w:rsid w:val="00D43E63"/>
    <w:rsid w:val="00DE3330"/>
    <w:rsid w:val="00E23186"/>
    <w:rsid w:val="00E64807"/>
    <w:rsid w:val="00EC20E7"/>
    <w:rsid w:val="00EF3E3C"/>
    <w:rsid w:val="00F009F9"/>
    <w:rsid w:val="00F265A3"/>
    <w:rsid w:val="00F57DA7"/>
    <w:rsid w:val="00F80417"/>
    <w:rsid w:val="00FB7E14"/>
    <w:rsid w:val="00F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AF624-CB5A-4129-BE9C-E9C90540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C23A-779A-4743-B4AA-801211A8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Teacher</cp:lastModifiedBy>
  <cp:revision>2</cp:revision>
  <dcterms:created xsi:type="dcterms:W3CDTF">2019-11-05T16:25:00Z</dcterms:created>
  <dcterms:modified xsi:type="dcterms:W3CDTF">2019-11-05T16:25:00Z</dcterms:modified>
</cp:coreProperties>
</file>